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FA" w:rsidRPr="002C04FA" w:rsidRDefault="002C04FA" w:rsidP="002C04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D15FA3" wp14:editId="3E4EA677">
            <wp:extent cx="5940425" cy="1684655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2C04FA">
        <w:rPr>
          <w:rFonts w:ascii="Times New Roman" w:hAnsi="Times New Roman"/>
          <w:bCs/>
          <w:sz w:val="24"/>
          <w:szCs w:val="24"/>
        </w:rPr>
        <w:t xml:space="preserve"> </w:t>
      </w:r>
      <w:r w:rsidRPr="002C04FA">
        <w:rPr>
          <w:rFonts w:ascii="Times New Roman" w:hAnsi="Times New Roman"/>
          <w:bCs/>
          <w:sz w:val="24"/>
          <w:szCs w:val="24"/>
        </w:rPr>
        <w:t>УТВЕРЖДАЮ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2C04FA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2C04FA">
        <w:rPr>
          <w:rFonts w:ascii="Times New Roman" w:hAnsi="Times New Roman"/>
          <w:sz w:val="24"/>
          <w:szCs w:val="24"/>
        </w:rPr>
        <w:t>»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>______________А.В. Кривонос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     «06» апреля 2020 года</w:t>
      </w:r>
    </w:p>
    <w:p w:rsidR="002C04FA" w:rsidRPr="002C04FA" w:rsidRDefault="002C04FA" w:rsidP="002C04FA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04FA">
        <w:rPr>
          <w:rFonts w:ascii="Times New Roman" w:hAnsi="Times New Roman"/>
          <w:sz w:val="24"/>
          <w:szCs w:val="24"/>
        </w:rPr>
        <w:t>ПРОТОКОЛ №</w:t>
      </w:r>
      <w:r w:rsidRPr="002C04FA">
        <w:rPr>
          <w:rFonts w:ascii="Times New Roman" w:hAnsi="Times New Roman"/>
          <w:sz w:val="24"/>
          <w:szCs w:val="24"/>
          <w:lang w:val="ru-RU"/>
        </w:rPr>
        <w:t xml:space="preserve"> 2-07-ЗП</w:t>
      </w:r>
      <w:r w:rsidRPr="002C04FA">
        <w:rPr>
          <w:rFonts w:ascii="Times New Roman" w:hAnsi="Times New Roman"/>
          <w:sz w:val="24"/>
          <w:szCs w:val="24"/>
        </w:rPr>
        <w:t xml:space="preserve"> </w:t>
      </w:r>
      <w:r w:rsidRPr="002C04FA">
        <w:rPr>
          <w:rFonts w:ascii="Times New Roman" w:hAnsi="Times New Roman"/>
          <w:sz w:val="24"/>
          <w:szCs w:val="24"/>
          <w:lang w:val="ru-RU"/>
        </w:rPr>
        <w:t>(</w:t>
      </w:r>
      <w:r w:rsidRPr="002C04FA">
        <w:rPr>
          <w:rFonts w:ascii="Times New Roman" w:hAnsi="Times New Roman"/>
          <w:sz w:val="24"/>
          <w:szCs w:val="24"/>
        </w:rPr>
        <w:t>U4441624-7812690-2</w:t>
      </w:r>
      <w:r w:rsidRPr="002C04FA">
        <w:rPr>
          <w:rFonts w:ascii="Times New Roman" w:hAnsi="Times New Roman"/>
          <w:sz w:val="24"/>
          <w:szCs w:val="24"/>
          <w:lang w:val="ru-RU"/>
        </w:rPr>
        <w:t>)</w:t>
      </w:r>
    </w:p>
    <w:p w:rsidR="002C04FA" w:rsidRPr="002C04FA" w:rsidRDefault="002C04FA" w:rsidP="002C04FA">
      <w:pPr>
        <w:jc w:val="center"/>
        <w:rPr>
          <w:rFonts w:ascii="Times New Roman" w:hAnsi="Times New Roman"/>
          <w:b/>
          <w:sz w:val="24"/>
          <w:szCs w:val="24"/>
        </w:rPr>
      </w:pPr>
      <w:r w:rsidRPr="002C04FA">
        <w:rPr>
          <w:rFonts w:ascii="Times New Roman" w:hAnsi="Times New Roman"/>
          <w:b/>
          <w:color w:val="000000"/>
          <w:sz w:val="24"/>
          <w:szCs w:val="24"/>
        </w:rPr>
        <w:t xml:space="preserve">Заседания комиссии по рассмотрению вторых частей заявок на участие в запросе предложений в электронной форме </w:t>
      </w:r>
    </w:p>
    <w:p w:rsidR="002C04FA" w:rsidRPr="002C04FA" w:rsidRDefault="002C04FA" w:rsidP="002C04FA">
      <w:pPr>
        <w:jc w:val="right"/>
        <w:rPr>
          <w:rFonts w:ascii="Times New Roman" w:hAnsi="Times New Roman"/>
          <w:iCs/>
          <w:sz w:val="24"/>
          <w:szCs w:val="24"/>
        </w:rPr>
      </w:pPr>
      <w:bookmarkStart w:id="0" w:name="OLE_LINK1"/>
      <w:bookmarkStart w:id="1" w:name="OLE_LINK2"/>
      <w:bookmarkEnd w:id="0"/>
      <w:bookmarkEnd w:id="1"/>
      <w:r w:rsidRPr="002C04FA">
        <w:rPr>
          <w:rFonts w:ascii="Times New Roman" w:hAnsi="Times New Roman"/>
          <w:sz w:val="24"/>
          <w:szCs w:val="24"/>
          <w:lang w:val="en-US"/>
        </w:rPr>
        <w:t>06.04.2020</w:t>
      </w:r>
      <w:bookmarkStart w:id="2" w:name="OLE_LINK5"/>
      <w:bookmarkStart w:id="3" w:name="OLE_LINK6"/>
      <w:bookmarkEnd w:id="2"/>
      <w:bookmarkEnd w:id="3"/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4" w:name="OLE_LINK4"/>
      <w:bookmarkStart w:id="5" w:name="OLE_LINK7"/>
      <w:bookmarkEnd w:id="4"/>
      <w:bookmarkEnd w:id="5"/>
      <w:r w:rsidRPr="002C04FA">
        <w:rPr>
          <w:rFonts w:ascii="Times New Roman" w:hAnsi="Times New Roman"/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2C04FA" w:rsidRPr="002C04FA" w:rsidRDefault="002C04FA" w:rsidP="002C04F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iCs/>
          <w:color w:val="000000"/>
          <w:sz w:val="24"/>
          <w:szCs w:val="24"/>
        </w:rPr>
        <w:t>Предмет закупки: Реконструкции внешних электрических  сетей участка под коммунальное обслуживание, с максимальной разрешенной к использованию мощностью 120кВт, расположенного по адресу: Ленинградская область, Выборгский район,   г. Выборг</w:t>
      </w:r>
      <w:proofErr w:type="gramStart"/>
      <w:r w:rsidRPr="002C04FA">
        <w:rPr>
          <w:rFonts w:ascii="Times New Roman" w:hAnsi="Times New Roman"/>
          <w:iCs/>
          <w:color w:val="000000"/>
          <w:sz w:val="24"/>
          <w:szCs w:val="24"/>
        </w:rPr>
        <w:t>.</w:t>
      </w:r>
      <w:proofErr w:type="gramEnd"/>
      <w:r w:rsidRPr="002C04F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gramStart"/>
      <w:r w:rsidRPr="002C04FA">
        <w:rPr>
          <w:rFonts w:ascii="Times New Roman" w:hAnsi="Times New Roman"/>
          <w:iCs/>
          <w:color w:val="000000"/>
          <w:sz w:val="24"/>
          <w:szCs w:val="24"/>
        </w:rPr>
        <w:t>у</w:t>
      </w:r>
      <w:proofErr w:type="gramEnd"/>
      <w:r w:rsidRPr="002C04FA">
        <w:rPr>
          <w:rFonts w:ascii="Times New Roman" w:hAnsi="Times New Roman"/>
          <w:iCs/>
          <w:color w:val="000000"/>
          <w:sz w:val="24"/>
          <w:szCs w:val="24"/>
        </w:rPr>
        <w:t>л. Песочная, уч. № 3</w:t>
      </w:r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 было размещено:</w:t>
      </w:r>
    </w:p>
    <w:p w:rsidR="002C04FA" w:rsidRPr="002C04FA" w:rsidRDefault="002C04FA" w:rsidP="002C04F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>25 мар</w:t>
      </w:r>
      <w:bookmarkStart w:id="6" w:name="_GoBack"/>
      <w:bookmarkEnd w:id="6"/>
      <w:r w:rsidRPr="002C04FA">
        <w:rPr>
          <w:rFonts w:ascii="Times New Roman" w:hAnsi="Times New Roman"/>
          <w:sz w:val="24"/>
          <w:szCs w:val="24"/>
        </w:rPr>
        <w:t>та 2020 г.</w:t>
      </w:r>
      <w:r w:rsidRPr="002C04FA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2C04FA" w:rsidRPr="002C04FA" w:rsidRDefault="002C04FA" w:rsidP="002C04FA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2C04FA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2C04FA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2C04FA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2C04FA">
        <w:rPr>
          <w:rFonts w:ascii="Times New Roman" w:hAnsi="Times New Roman"/>
          <w:bCs/>
          <w:sz w:val="24"/>
          <w:szCs w:val="24"/>
        </w:rPr>
        <w:t>32009028570</w:t>
      </w:r>
    </w:p>
    <w:p w:rsidR="002C04FA" w:rsidRPr="002C04FA" w:rsidRDefault="002C04FA" w:rsidP="002C04F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4441624 лот № 7812690</w:t>
      </w:r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2C04FA">
        <w:rPr>
          <w:rFonts w:ascii="Times New Roman" w:hAnsi="Times New Roman"/>
          <w:b/>
          <w:sz w:val="24"/>
          <w:szCs w:val="24"/>
        </w:rPr>
        <w:t xml:space="preserve"> </w:t>
      </w:r>
      <w:r w:rsidRPr="002C04FA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2C04FA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2C04FA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2C04FA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2C04FA">
        <w:rPr>
          <w:rFonts w:ascii="Times New Roman" w:hAnsi="Times New Roman"/>
          <w:b/>
          <w:sz w:val="24"/>
          <w:szCs w:val="24"/>
        </w:rPr>
        <w:t xml:space="preserve"> </w:t>
      </w:r>
      <w:r w:rsidRPr="002C04FA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2C04FA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2C04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04FA">
        <w:rPr>
          <w:rFonts w:ascii="Times New Roman" w:hAnsi="Times New Roman"/>
          <w:sz w:val="24"/>
          <w:szCs w:val="24"/>
        </w:rPr>
        <w:t>ВЫБОРГСКИЙ</w:t>
      </w:r>
      <w:proofErr w:type="gramEnd"/>
      <w:r w:rsidRPr="002C04FA">
        <w:rPr>
          <w:rFonts w:ascii="Times New Roman" w:hAnsi="Times New Roman"/>
          <w:sz w:val="24"/>
          <w:szCs w:val="24"/>
        </w:rPr>
        <w:t>, УЛ. СУХОВА, 2</w:t>
      </w:r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2C04FA" w:rsidRPr="002C04FA" w:rsidRDefault="002C04FA" w:rsidP="002C04FA">
      <w:pPr>
        <w:ind w:firstLine="426"/>
        <w:rPr>
          <w:rFonts w:ascii="Times New Roman" w:hAnsi="Times New Roman"/>
          <w:b/>
          <w:sz w:val="24"/>
          <w:szCs w:val="24"/>
        </w:rPr>
      </w:pPr>
      <w:r w:rsidRPr="002C04FA">
        <w:rPr>
          <w:rFonts w:ascii="Times New Roman" w:hAnsi="Times New Roman"/>
          <w:color w:val="000000"/>
          <w:sz w:val="24"/>
          <w:szCs w:val="24"/>
        </w:rPr>
        <w:t>3 135 000,00 руб</w:t>
      </w:r>
      <w:proofErr w:type="gramStart"/>
      <w:r w:rsidRPr="002C04FA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2C04FA">
        <w:rPr>
          <w:rFonts w:ascii="Times New Roman" w:hAnsi="Times New Roman"/>
          <w:color w:val="000000"/>
          <w:sz w:val="24"/>
          <w:szCs w:val="24"/>
        </w:rPr>
        <w:t>Три миллиона сто тридцать пять тысяч рублей 00 копеек)</w:t>
      </w:r>
      <w:r w:rsidRPr="002C04FA">
        <w:rPr>
          <w:rFonts w:ascii="Times New Roman" w:hAnsi="Times New Roman"/>
          <w:sz w:val="24"/>
          <w:szCs w:val="24"/>
        </w:rPr>
        <w:t xml:space="preserve">, </w:t>
      </w:r>
      <w:r w:rsidRPr="002C04FA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b/>
          <w:iCs/>
          <w:color w:val="000000"/>
          <w:sz w:val="24"/>
          <w:szCs w:val="24"/>
        </w:rPr>
        <w:t>Место рассмотрения вторых частей заявок:</w:t>
      </w:r>
    </w:p>
    <w:p w:rsidR="002C04FA" w:rsidRPr="002C04FA" w:rsidRDefault="002C04FA" w:rsidP="002C04FA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iCs/>
          <w:color w:val="000000"/>
          <w:sz w:val="24"/>
          <w:szCs w:val="24"/>
        </w:rPr>
        <w:t xml:space="preserve">Ленинградская </w:t>
      </w:r>
      <w:proofErr w:type="spellStart"/>
      <w:proofErr w:type="gramStart"/>
      <w:r w:rsidRPr="002C04FA">
        <w:rPr>
          <w:rFonts w:ascii="Times New Roman" w:hAnsi="Times New Roman"/>
          <w:iCs/>
          <w:color w:val="000000"/>
          <w:sz w:val="24"/>
          <w:szCs w:val="24"/>
        </w:rPr>
        <w:t>обл</w:t>
      </w:r>
      <w:proofErr w:type="spellEnd"/>
      <w:proofErr w:type="gramEnd"/>
      <w:r w:rsidRPr="002C04FA">
        <w:rPr>
          <w:rFonts w:ascii="Times New Roman" w:hAnsi="Times New Roman"/>
          <w:iCs/>
          <w:color w:val="000000"/>
          <w:sz w:val="24"/>
          <w:szCs w:val="24"/>
        </w:rPr>
        <w:t xml:space="preserve">, г Выборг, </w:t>
      </w:r>
      <w:proofErr w:type="spellStart"/>
      <w:r w:rsidRPr="002C04FA">
        <w:rPr>
          <w:rFonts w:ascii="Times New Roman" w:hAnsi="Times New Roman"/>
          <w:iCs/>
          <w:color w:val="000000"/>
          <w:sz w:val="24"/>
          <w:szCs w:val="24"/>
        </w:rPr>
        <w:t>ул</w:t>
      </w:r>
      <w:proofErr w:type="spellEnd"/>
      <w:r w:rsidRPr="002C04FA">
        <w:rPr>
          <w:rFonts w:ascii="Times New Roman" w:hAnsi="Times New Roman"/>
          <w:iCs/>
          <w:color w:val="000000"/>
          <w:sz w:val="24"/>
          <w:szCs w:val="24"/>
        </w:rPr>
        <w:t xml:space="preserve"> Сухова, д 2</w:t>
      </w:r>
    </w:p>
    <w:p w:rsidR="002C04FA" w:rsidRPr="002C04FA" w:rsidRDefault="002C04FA" w:rsidP="002C04FA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b/>
          <w:iCs/>
          <w:color w:val="000000"/>
          <w:sz w:val="24"/>
          <w:szCs w:val="24"/>
        </w:rPr>
        <w:t>Порядок рассмотрения вторых частей заявок:</w:t>
      </w:r>
    </w:p>
    <w:p w:rsidR="002C04FA" w:rsidRPr="002C04FA" w:rsidRDefault="002C04FA" w:rsidP="002C04F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C04FA">
        <w:rPr>
          <w:rFonts w:ascii="Times New Roman" w:hAnsi="Times New Roman"/>
          <w:iCs/>
          <w:color w:val="000000"/>
          <w:sz w:val="24"/>
          <w:szCs w:val="24"/>
        </w:rPr>
        <w:t>В соответствии с документацией</w:t>
      </w:r>
    </w:p>
    <w:p w:rsidR="002C04FA" w:rsidRPr="002C04FA" w:rsidRDefault="002C04FA" w:rsidP="002C04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C04FA">
        <w:rPr>
          <w:rFonts w:ascii="Times New Roman" w:hAnsi="Times New Roman"/>
          <w:b/>
          <w:bCs/>
          <w:sz w:val="24"/>
          <w:szCs w:val="24"/>
        </w:rPr>
        <w:t>Решение комиссии:</w:t>
      </w:r>
    </w:p>
    <w:p w:rsidR="002C04FA" w:rsidRPr="002C04FA" w:rsidRDefault="002C04FA" w:rsidP="002C04F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2C04FA">
        <w:rPr>
          <w:rFonts w:ascii="Times New Roman" w:hAnsi="Times New Roman"/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148"/>
        <w:gridCol w:w="3677"/>
      </w:tblGrid>
      <w:tr w:rsidR="002C04FA" w:rsidRPr="002C04FA" w:rsidTr="002C04FA">
        <w:tc>
          <w:tcPr>
            <w:tcW w:w="2391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C04F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345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C04F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903" w:type="dxa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C04F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2C04FA" w:rsidRPr="002C04FA" w:rsidTr="002C04FA">
        <w:trPr>
          <w:trHeight w:val="670"/>
        </w:trPr>
        <w:tc>
          <w:tcPr>
            <w:tcW w:w="2391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ООО </w:t>
            </w:r>
            <w:proofErr w:type="spellStart"/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Потенциал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1507205</w:t>
            </w:r>
          </w:p>
        </w:tc>
        <w:tc>
          <w:tcPr>
            <w:tcW w:w="3903" w:type="dxa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02.04.2020 18:40</w:t>
            </w:r>
          </w:p>
        </w:tc>
      </w:tr>
      <w:tr w:rsidR="002C04FA" w:rsidRPr="002C04FA" w:rsidTr="002C04FA">
        <w:trPr>
          <w:trHeight w:val="670"/>
        </w:trPr>
        <w:tc>
          <w:tcPr>
            <w:tcW w:w="2391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FA">
              <w:rPr>
                <w:rFonts w:ascii="Times New Roman" w:hAnsi="Times New Roman"/>
                <w:sz w:val="24"/>
                <w:szCs w:val="24"/>
              </w:rPr>
              <w:t>"БМД - АЭТ" ОБЩЕСТВО С ОГРАНИЧЕННОЙ ОТВЕТСТВЕННОСТЬЮ</w:t>
            </w:r>
          </w:p>
        </w:tc>
        <w:tc>
          <w:tcPr>
            <w:tcW w:w="3345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1507210</w:t>
            </w:r>
          </w:p>
        </w:tc>
        <w:tc>
          <w:tcPr>
            <w:tcW w:w="3903" w:type="dxa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02.04.2020 21:37</w:t>
            </w:r>
          </w:p>
        </w:tc>
      </w:tr>
      <w:tr w:rsidR="002C04FA" w:rsidRPr="002C04FA" w:rsidTr="002C04FA">
        <w:trPr>
          <w:trHeight w:val="670"/>
        </w:trPr>
        <w:tc>
          <w:tcPr>
            <w:tcW w:w="2391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F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«Ампер»</w:t>
            </w:r>
          </w:p>
        </w:tc>
        <w:tc>
          <w:tcPr>
            <w:tcW w:w="3345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1507234</w:t>
            </w:r>
          </w:p>
        </w:tc>
        <w:tc>
          <w:tcPr>
            <w:tcW w:w="3903" w:type="dxa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03.04.2020 17:43</w:t>
            </w:r>
          </w:p>
        </w:tc>
      </w:tr>
      <w:tr w:rsidR="002C04FA" w:rsidRPr="002C04FA" w:rsidTr="002C04FA">
        <w:trPr>
          <w:trHeight w:val="670"/>
        </w:trPr>
        <w:tc>
          <w:tcPr>
            <w:tcW w:w="2391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4F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"ИМПУЛЬС"</w:t>
            </w:r>
          </w:p>
        </w:tc>
        <w:tc>
          <w:tcPr>
            <w:tcW w:w="3345" w:type="dxa"/>
            <w:shd w:val="clear" w:color="auto" w:fill="auto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1507239</w:t>
            </w:r>
          </w:p>
        </w:tc>
        <w:tc>
          <w:tcPr>
            <w:tcW w:w="3903" w:type="dxa"/>
          </w:tcPr>
          <w:p w:rsidR="002C04FA" w:rsidRPr="002C04FA" w:rsidRDefault="002C04FA" w:rsidP="005D3958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C04FA">
              <w:rPr>
                <w:rFonts w:ascii="Times New Roman" w:hAnsi="Times New Roman"/>
                <w:sz w:val="24"/>
                <w:szCs w:val="24"/>
                <w:lang w:val="en-US"/>
              </w:rPr>
              <w:t>03.04.2020 20:21</w:t>
            </w:r>
          </w:p>
        </w:tc>
      </w:tr>
    </w:tbl>
    <w:p w:rsidR="002C04FA" w:rsidRPr="002C04FA" w:rsidRDefault="002C04FA" w:rsidP="002C0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Подписи:                                                                                             </w:t>
      </w:r>
    </w:p>
    <w:p w:rsidR="002C04FA" w:rsidRPr="002C04FA" w:rsidRDefault="002C04FA" w:rsidP="002C0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</w:t>
      </w:r>
      <w:proofErr w:type="spellStart"/>
      <w:r w:rsidRPr="002C04FA">
        <w:rPr>
          <w:rFonts w:ascii="Times New Roman" w:hAnsi="Times New Roman"/>
          <w:sz w:val="24"/>
          <w:szCs w:val="24"/>
        </w:rPr>
        <w:t>Солодюк</w:t>
      </w:r>
      <w:proofErr w:type="spellEnd"/>
      <w:r w:rsidRPr="002C04FA">
        <w:rPr>
          <w:rFonts w:ascii="Times New Roman" w:hAnsi="Times New Roman"/>
          <w:sz w:val="24"/>
          <w:szCs w:val="24"/>
        </w:rPr>
        <w:t xml:space="preserve">  Е.Н.</w:t>
      </w:r>
    </w:p>
    <w:p w:rsidR="002C04FA" w:rsidRPr="002C04FA" w:rsidRDefault="002C04FA" w:rsidP="002C0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>___________________ Вилков С.М.</w:t>
      </w:r>
    </w:p>
    <w:p w:rsidR="002C04FA" w:rsidRPr="002C04FA" w:rsidRDefault="002C04FA" w:rsidP="002C0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>________________ Постникова Т.В.</w:t>
      </w:r>
    </w:p>
    <w:p w:rsidR="002C04FA" w:rsidRPr="002C04FA" w:rsidRDefault="002C04FA" w:rsidP="002C04F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>___________________Шемякин  Р.В.</w:t>
      </w:r>
    </w:p>
    <w:p w:rsidR="002C04FA" w:rsidRPr="002C04FA" w:rsidRDefault="002C04FA" w:rsidP="002C0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2C04FA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2C04FA" w:rsidRPr="002C04FA" w:rsidRDefault="002C04FA" w:rsidP="002C04F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2C04FA" w:rsidRPr="002C04FA" w:rsidRDefault="002C04FA" w:rsidP="002C04F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2C04FA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2C04FA" w:rsidRPr="002C04FA" w:rsidRDefault="002C04FA" w:rsidP="002C0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ECA" w:rsidRPr="002C04FA" w:rsidRDefault="00655ECA" w:rsidP="002C04FA">
      <w:pPr>
        <w:rPr>
          <w:rFonts w:ascii="Times New Roman" w:hAnsi="Times New Roman"/>
          <w:sz w:val="24"/>
          <w:szCs w:val="24"/>
        </w:rPr>
      </w:pPr>
    </w:p>
    <w:sectPr w:rsidR="00655ECA" w:rsidRPr="002C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50"/>
    <w:rsid w:val="002C04FA"/>
    <w:rsid w:val="00355850"/>
    <w:rsid w:val="006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2020-04-06T11:14:00Z</dcterms:created>
  <dcterms:modified xsi:type="dcterms:W3CDTF">2020-04-06T11:20:00Z</dcterms:modified>
</cp:coreProperties>
</file>